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CB" w:rsidRPr="009675CB" w:rsidRDefault="009675CB" w:rsidP="009675CB">
      <w:pPr>
        <w:rPr>
          <w:b/>
        </w:rPr>
      </w:pPr>
      <w:r w:rsidRPr="009675CB">
        <w:rPr>
          <w:b/>
        </w:rPr>
        <w:t>Έλεγχος και σύγκριση των αποτελεσμάτων μάθησης του έργου παραστατικής κινηματογραφίας και της διαδραστικής εφαρμογής</w:t>
      </w:r>
    </w:p>
    <w:p w:rsidR="009675CB" w:rsidRDefault="009675CB" w:rsidP="009675CB">
      <w:r w:rsidRPr="0065682D">
        <w:t>Στο στάδιο αυτό</w:t>
      </w:r>
      <w:r>
        <w:t xml:space="preserve"> πρέπει να ελεγχθεί ξεχωριστά το έργο παραστατικής κινηματογραφίας και η διαδραστική εφαρμογή ως προς τα οφέλη που προσφέρουν στην εκπαιδευτική διαδικασία και να γίνει η μεταξύ τους σύγκριση.</w:t>
      </w:r>
    </w:p>
    <w:p w:rsidR="00E2043F" w:rsidRDefault="00E2043F" w:rsidP="009675CB">
      <w:r>
        <w:t>Πριν</w:t>
      </w:r>
      <w:r w:rsidR="009675CB">
        <w:t xml:space="preserve"> την επίσκεψη στο σχολείο </w:t>
      </w:r>
      <w:r>
        <w:t>έγινε η κατάλληλη προετοιμασία.</w:t>
      </w:r>
    </w:p>
    <w:p w:rsidR="002464BA" w:rsidRPr="002464BA" w:rsidRDefault="00E2043F" w:rsidP="009675CB">
      <w:pPr>
        <w:rPr>
          <w:i/>
        </w:rPr>
      </w:pPr>
      <w:r w:rsidRPr="002464BA">
        <w:rPr>
          <w:i/>
        </w:rPr>
        <w:t>Εκπαιδευτικό έργο παραστατικής κινηματ</w:t>
      </w:r>
      <w:r w:rsidR="002464BA" w:rsidRPr="002464BA">
        <w:rPr>
          <w:i/>
        </w:rPr>
        <w:t>ογραφίας</w:t>
      </w:r>
    </w:p>
    <w:p w:rsidR="00EF293C" w:rsidRDefault="00E2043F" w:rsidP="009675CB">
      <w:r>
        <w:br/>
        <w:t>Η τάξη της 6</w:t>
      </w:r>
      <w:r>
        <w:rPr>
          <w:vertAlign w:val="superscript"/>
        </w:rPr>
        <w:t xml:space="preserve">ης </w:t>
      </w:r>
      <w:r>
        <w:t xml:space="preserve">δημοτικού του σχολείου των </w:t>
      </w:r>
      <w:proofErr w:type="spellStart"/>
      <w:r>
        <w:t>Φρερ</w:t>
      </w:r>
      <w:proofErr w:type="spellEnd"/>
      <w:r>
        <w:t xml:space="preserve"> </w:t>
      </w:r>
      <w:r w:rsidR="00EF293C">
        <w:t>αποτελείται απο16 μαθητές. Οι μισοί θα παρακολουθήσουν το έργο παραστατικής κινηματογραφίας</w:t>
      </w:r>
      <w:r>
        <w:t xml:space="preserve"> </w:t>
      </w:r>
      <w:r w:rsidR="00EF293C">
        <w:t>.</w:t>
      </w:r>
      <w:r w:rsidR="00EF293C">
        <w:br/>
        <w:t xml:space="preserve">Το έργο έχει κατάλληλο μέγεθος για να προβληθεί σε προτζέκτορα αλλά και στο </w:t>
      </w:r>
      <w:proofErr w:type="spellStart"/>
      <w:r w:rsidR="00EF293C">
        <w:rPr>
          <w:lang w:val="en-GB"/>
        </w:rPr>
        <w:t>Dvd</w:t>
      </w:r>
      <w:proofErr w:type="spellEnd"/>
      <w:r w:rsidR="00EF293C" w:rsidRPr="00EF293C">
        <w:t xml:space="preserve"> </w:t>
      </w:r>
      <w:r w:rsidR="00EF293C">
        <w:rPr>
          <w:lang w:val="en-GB"/>
        </w:rPr>
        <w:t>player</w:t>
      </w:r>
      <w:r w:rsidR="00EF293C" w:rsidRPr="00EF293C">
        <w:t xml:space="preserve"> </w:t>
      </w:r>
      <w:r w:rsidR="00EF293C">
        <w:t xml:space="preserve">που διαθέτει η τάξη. Η δασκάλα θα αποφασίσει πιο μέσο προβολής θα χρησιμοποιηθεί. </w:t>
      </w:r>
      <w:r w:rsidR="00AC6420">
        <w:br/>
        <w:t>Το έργο έχει διάρκεια</w:t>
      </w:r>
      <w:r w:rsidR="00AC6420" w:rsidRPr="00AC6420">
        <w:rPr>
          <w:color w:val="FF0000"/>
        </w:rPr>
        <w:t>()</w:t>
      </w:r>
      <w:r w:rsidR="00AC6420">
        <w:t>. Όση ώρα διαρκέσει η διαδικασία οι υπόλοιποι μαθητές θα</w:t>
      </w:r>
      <w:r w:rsidR="00AC6420" w:rsidRPr="00AC6420">
        <w:rPr>
          <w:color w:val="FF0000"/>
        </w:rPr>
        <w:t>()</w:t>
      </w:r>
      <w:r w:rsidR="00EF293C">
        <w:br/>
        <w:t>Πριν την προβολή θα γίνει η παρακάτω εισαγωγή στους μαθητές:</w:t>
      </w:r>
    </w:p>
    <w:p w:rsidR="009675CB" w:rsidRDefault="00EF293C" w:rsidP="009675CB">
      <w:r>
        <w:t xml:space="preserve">«Πρόκειται να παρακολουθήσετε </w:t>
      </w:r>
      <w:r>
        <w:rPr>
          <w:lang w:val="en-GB"/>
        </w:rPr>
        <w:t>animation</w:t>
      </w:r>
      <w:r>
        <w:t xml:space="preserve"> βασισμένο σε μέρος μαθήματος παρμένο από το βιβλίο της γεωγραφίας. Αρχικά θα προβληθούν κάποιες πληροφορίες με τις οποίες θα απαντήσετε τις δραστηριότητες που θα σας παρουσιαστούν στο δεύτερο μέρος του </w:t>
      </w:r>
      <w:r>
        <w:rPr>
          <w:lang w:val="en-GB"/>
        </w:rPr>
        <w:t>animation</w:t>
      </w:r>
      <w:r>
        <w:t>. Τα στοιχεία που θα σας ζητηθούν στις δραστηριότητες θα καταγράψετε στα χαρτιά που θα σας μοιραστούν.»</w:t>
      </w:r>
    </w:p>
    <w:p w:rsidR="002464BA" w:rsidRDefault="002464BA" w:rsidP="009675CB">
      <w:r>
        <w:t>Τα χαρτιά στα οποία καλούνται οι μαθητές να καταγράψουν τις απαντήσεις έχουν την εξής μορφή:</w:t>
      </w:r>
    </w:p>
    <w:p w:rsidR="002464BA" w:rsidRDefault="00582B72" w:rsidP="009675CB">
      <w:r>
        <w:rPr>
          <w:noProof/>
        </w:rPr>
        <w:lastRenderedPageBreak/>
        <w:drawing>
          <wp:inline distT="0" distB="0" distL="0" distR="0">
            <wp:extent cx="2857500" cy="395653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34313" t="17685" r="35167" b="7074"/>
                    <a:stretch>
                      <a:fillRect/>
                    </a:stretch>
                  </pic:blipFill>
                  <pic:spPr bwMode="auto">
                    <a:xfrm>
                      <a:off x="0" y="0"/>
                      <a:ext cx="2857500" cy="3956538"/>
                    </a:xfrm>
                    <a:prstGeom prst="rect">
                      <a:avLst/>
                    </a:prstGeom>
                    <a:noFill/>
                    <a:ln w="9525">
                      <a:noFill/>
                      <a:miter lim="800000"/>
                      <a:headEnd/>
                      <a:tailEnd/>
                    </a:ln>
                  </pic:spPr>
                </pic:pic>
              </a:graphicData>
            </a:graphic>
          </wp:inline>
        </w:drawing>
      </w:r>
    </w:p>
    <w:p w:rsidR="00EF293C" w:rsidRDefault="00EF293C" w:rsidP="009675CB">
      <w:r>
        <w:t xml:space="preserve">Κατά την παρακολούθηση του έργου θα καταγραφούν παρατηρήσεις που θα βοηθήσουν στην </w:t>
      </w:r>
      <w:r w:rsidR="002464BA">
        <w:t xml:space="preserve">δημιουργία συμπερασμάτων. </w:t>
      </w:r>
    </w:p>
    <w:p w:rsidR="003B4473" w:rsidRDefault="003B4473" w:rsidP="009675CB">
      <w:r>
        <w:t>ΣΗΜΕΙΩΣΕΙΣ</w:t>
      </w:r>
      <w:r>
        <w:br/>
      </w:r>
    </w:p>
    <w:tbl>
      <w:tblPr>
        <w:tblStyle w:val="TableGrid"/>
        <w:tblW w:w="9606" w:type="dxa"/>
        <w:tblLayout w:type="fixed"/>
        <w:tblLook w:val="04A0"/>
      </w:tblPr>
      <w:tblGrid>
        <w:gridCol w:w="2065"/>
        <w:gridCol w:w="2579"/>
        <w:gridCol w:w="2281"/>
        <w:gridCol w:w="2681"/>
      </w:tblGrid>
      <w:tr w:rsidR="003B4473" w:rsidTr="00A07A42">
        <w:tc>
          <w:tcPr>
            <w:tcW w:w="2065" w:type="dxa"/>
          </w:tcPr>
          <w:p w:rsidR="003B4473" w:rsidRPr="0093553B" w:rsidRDefault="003B4473" w:rsidP="00A07A42">
            <w:r>
              <w:t>ΣΤΟΧΟΣ</w:t>
            </w:r>
          </w:p>
        </w:tc>
        <w:tc>
          <w:tcPr>
            <w:tcW w:w="2579" w:type="dxa"/>
          </w:tcPr>
          <w:p w:rsidR="003B4473" w:rsidRDefault="003B4473" w:rsidP="00A07A42">
            <w:r>
              <w:t>ΕΡΩΤΗΣΗ</w:t>
            </w:r>
          </w:p>
        </w:tc>
        <w:tc>
          <w:tcPr>
            <w:tcW w:w="2281" w:type="dxa"/>
          </w:tcPr>
          <w:p w:rsidR="003B4473" w:rsidRDefault="003B4473" w:rsidP="00A07A42">
            <w:r>
              <w:t>ΠΑΡΑΤΗΡΗΣΕΙΣ</w:t>
            </w:r>
          </w:p>
        </w:tc>
        <w:tc>
          <w:tcPr>
            <w:tcW w:w="2681" w:type="dxa"/>
          </w:tcPr>
          <w:p w:rsidR="003B4473" w:rsidRDefault="003B4473" w:rsidP="00A07A42">
            <w:r>
              <w:t>ΠΟΣΟΣΤΟ</w:t>
            </w:r>
          </w:p>
        </w:tc>
      </w:tr>
      <w:tr w:rsidR="003B4473" w:rsidTr="00A07A42">
        <w:trPr>
          <w:trHeight w:val="1627"/>
        </w:trPr>
        <w:tc>
          <w:tcPr>
            <w:tcW w:w="2065" w:type="dxa"/>
          </w:tcPr>
          <w:p w:rsidR="003B4473" w:rsidRDefault="003B4473" w:rsidP="00A07A42">
            <w:r w:rsidRPr="00F57994">
              <w:t>1.</w:t>
            </w:r>
            <w:r>
              <w:t>«Συμμετοχή μαθητών»</w:t>
            </w:r>
          </w:p>
        </w:tc>
        <w:tc>
          <w:tcPr>
            <w:tcW w:w="2579" w:type="dxa"/>
          </w:tcPr>
          <w:p w:rsidR="003B4473" w:rsidRDefault="003B4473" w:rsidP="00A07A42">
            <w:r w:rsidRPr="00F57994">
              <w:t>1.</w:t>
            </w:r>
            <w:r>
              <w:t>«Κατά πόσο συμμετέχουν οι μαθητές ενεργά στην διαδικασία του μαθήματος;»</w:t>
            </w:r>
          </w:p>
        </w:tc>
        <w:tc>
          <w:tcPr>
            <w:tcW w:w="2281" w:type="dxa"/>
          </w:tcPr>
          <w:p w:rsidR="003B4473" w:rsidRDefault="003B4473" w:rsidP="00A07A42"/>
        </w:tc>
        <w:tc>
          <w:tcPr>
            <w:tcW w:w="2681" w:type="dxa"/>
          </w:tcPr>
          <w:p w:rsidR="003B4473" w:rsidRDefault="003B4473" w:rsidP="00A07A42"/>
        </w:tc>
      </w:tr>
      <w:tr w:rsidR="003B4473" w:rsidTr="00A07A42">
        <w:trPr>
          <w:trHeight w:val="1904"/>
        </w:trPr>
        <w:tc>
          <w:tcPr>
            <w:tcW w:w="2065" w:type="dxa"/>
          </w:tcPr>
          <w:p w:rsidR="003B4473" w:rsidRDefault="003B4473" w:rsidP="00A07A42">
            <w:r w:rsidRPr="00F57994">
              <w:t>2.</w:t>
            </w:r>
            <w:r>
              <w:t>«Συνεργασία μεταξύ μαθητών»</w:t>
            </w:r>
          </w:p>
        </w:tc>
        <w:tc>
          <w:tcPr>
            <w:tcW w:w="2579" w:type="dxa"/>
          </w:tcPr>
          <w:p w:rsidR="003B4473" w:rsidRDefault="003B4473" w:rsidP="00A07A42">
            <w:r>
              <w:t>2.  «Κατά πόσο συνεργάζονται μεταξύ τους οι μαθητές;»</w:t>
            </w:r>
          </w:p>
        </w:tc>
        <w:tc>
          <w:tcPr>
            <w:tcW w:w="2281" w:type="dxa"/>
          </w:tcPr>
          <w:p w:rsidR="003B4473" w:rsidRDefault="003B4473" w:rsidP="00A07A42"/>
        </w:tc>
        <w:tc>
          <w:tcPr>
            <w:tcW w:w="2681" w:type="dxa"/>
          </w:tcPr>
          <w:p w:rsidR="003B4473" w:rsidRDefault="003B4473" w:rsidP="00A07A42"/>
        </w:tc>
      </w:tr>
      <w:tr w:rsidR="003B4473" w:rsidTr="00A07A42">
        <w:tc>
          <w:tcPr>
            <w:tcW w:w="2065" w:type="dxa"/>
          </w:tcPr>
          <w:p w:rsidR="003B4473" w:rsidRDefault="003B4473" w:rsidP="00A07A42">
            <w:r>
              <w:t>3.« Διατήρηση ενδιαφέροντος μαθητών»</w:t>
            </w:r>
          </w:p>
          <w:p w:rsidR="003B4473" w:rsidRDefault="003B4473" w:rsidP="00A07A42"/>
        </w:tc>
        <w:tc>
          <w:tcPr>
            <w:tcW w:w="2579" w:type="dxa"/>
          </w:tcPr>
          <w:p w:rsidR="003B4473" w:rsidRDefault="003B4473" w:rsidP="00A07A42">
            <w:r>
              <w:t xml:space="preserve">3. «Αποσπάται συχνά η προσοχή των μαθητών στο μάθημα;» </w:t>
            </w:r>
          </w:p>
        </w:tc>
        <w:tc>
          <w:tcPr>
            <w:tcW w:w="2281" w:type="dxa"/>
          </w:tcPr>
          <w:p w:rsidR="003B4473" w:rsidRDefault="003B4473" w:rsidP="00A07A42"/>
        </w:tc>
        <w:tc>
          <w:tcPr>
            <w:tcW w:w="2681" w:type="dxa"/>
          </w:tcPr>
          <w:p w:rsidR="003B4473" w:rsidRDefault="003B4473" w:rsidP="00A07A42"/>
        </w:tc>
      </w:tr>
      <w:tr w:rsidR="003B4473" w:rsidTr="00A07A42">
        <w:tc>
          <w:tcPr>
            <w:tcW w:w="2065" w:type="dxa"/>
          </w:tcPr>
          <w:p w:rsidR="003B4473" w:rsidRDefault="003B4473" w:rsidP="00A07A42">
            <w:r>
              <w:t xml:space="preserve">4. «Μείωση προβλημάτων που μπορεί να </w:t>
            </w:r>
            <w:r>
              <w:lastRenderedPageBreak/>
              <w:t>παρουσιαστούν κατά την διάρκεια του μαθήματος»</w:t>
            </w:r>
          </w:p>
        </w:tc>
        <w:tc>
          <w:tcPr>
            <w:tcW w:w="2579" w:type="dxa"/>
          </w:tcPr>
          <w:p w:rsidR="003B4473" w:rsidRDefault="003B4473" w:rsidP="00A07A42">
            <w:r>
              <w:lastRenderedPageBreak/>
              <w:t xml:space="preserve">4. «Τι προβλήματα εντοπίστηκαν στην διάρκεια του </w:t>
            </w:r>
            <w:r>
              <w:lastRenderedPageBreak/>
              <w:t>μαθήματος;»</w:t>
            </w:r>
          </w:p>
        </w:tc>
        <w:tc>
          <w:tcPr>
            <w:tcW w:w="2281" w:type="dxa"/>
          </w:tcPr>
          <w:p w:rsidR="003B4473" w:rsidRDefault="003B4473" w:rsidP="00A07A42"/>
        </w:tc>
        <w:tc>
          <w:tcPr>
            <w:tcW w:w="2681" w:type="dxa"/>
          </w:tcPr>
          <w:p w:rsidR="003B4473" w:rsidRDefault="003B4473" w:rsidP="00A07A42"/>
        </w:tc>
      </w:tr>
      <w:tr w:rsidR="003B4473" w:rsidTr="00A07A42">
        <w:trPr>
          <w:trHeight w:val="2625"/>
        </w:trPr>
        <w:tc>
          <w:tcPr>
            <w:tcW w:w="2065" w:type="dxa"/>
          </w:tcPr>
          <w:p w:rsidR="003B4473" w:rsidRDefault="003B4473" w:rsidP="00A07A42">
            <w:r>
              <w:lastRenderedPageBreak/>
              <w:t>5. Επιπλέον παρατηρήσεις</w:t>
            </w:r>
          </w:p>
        </w:tc>
        <w:tc>
          <w:tcPr>
            <w:tcW w:w="2579" w:type="dxa"/>
          </w:tcPr>
          <w:p w:rsidR="003B4473" w:rsidRDefault="003B4473" w:rsidP="00A07A42"/>
        </w:tc>
        <w:tc>
          <w:tcPr>
            <w:tcW w:w="2281" w:type="dxa"/>
          </w:tcPr>
          <w:p w:rsidR="003B4473" w:rsidRDefault="003B4473" w:rsidP="00A07A42"/>
        </w:tc>
        <w:tc>
          <w:tcPr>
            <w:tcW w:w="2681" w:type="dxa"/>
          </w:tcPr>
          <w:p w:rsidR="003B4473" w:rsidRDefault="003B4473" w:rsidP="00A07A42"/>
        </w:tc>
      </w:tr>
    </w:tbl>
    <w:p w:rsidR="003B4473" w:rsidRDefault="003B4473" w:rsidP="009675CB"/>
    <w:p w:rsidR="003B4473" w:rsidRDefault="003B4473" w:rsidP="009675CB">
      <w:r>
        <w:t>Στο τέλος της διαδικασίας θα ρωτηθούν οι μαθητές για την άποψή τους σχετικά με τον διαφορετικό αυτό τρόπο διδασκαλίας.</w:t>
      </w:r>
    </w:p>
    <w:p w:rsidR="003B4473" w:rsidRDefault="003B4473" w:rsidP="009675CB">
      <w:r>
        <w:t>-Πως τους φάνηκε</w:t>
      </w:r>
    </w:p>
    <w:p w:rsidR="003B4473" w:rsidRDefault="003B4473" w:rsidP="009675CB">
      <w:r>
        <w:t>-Τι τους άρεσε</w:t>
      </w:r>
    </w:p>
    <w:p w:rsidR="003B4473" w:rsidRDefault="003B4473" w:rsidP="009675CB">
      <w:r>
        <w:t>-Τι δεν τους άρεσε</w:t>
      </w:r>
    </w:p>
    <w:p w:rsidR="003B4473" w:rsidRDefault="003B4473" w:rsidP="009675CB">
      <w:r>
        <w:t>-Τι τους δυσκόλεψε</w:t>
      </w:r>
    </w:p>
    <w:p w:rsidR="003B4473" w:rsidRDefault="003B4473" w:rsidP="009675CB">
      <w:r>
        <w:t>Διαδραστική εφαρμογή</w:t>
      </w:r>
    </w:p>
    <w:p w:rsidR="003B4473" w:rsidRDefault="003B4473" w:rsidP="009675CB">
      <w:r>
        <w:t>Την διαδραστική εφαρμογή θα χρησιμοποιήσουν οι υπόλοιποι 8 μαθητές σε ζεύγη. Κάθε ζεύγος θα παρατηρείται και θα καταγράφονται παρατηρήσεις.</w:t>
      </w:r>
    </w:p>
    <w:p w:rsidR="003B4473" w:rsidRDefault="003B4473" w:rsidP="009675CB">
      <w:r>
        <w:t>Η χρήση της εφαρμογής θα λάβει χώρα στα εργαστήρια υπολογιστών της σχολής.</w:t>
      </w:r>
      <w:r w:rsidR="00AC6420">
        <w:br/>
      </w:r>
      <w:r w:rsidR="00AC6420">
        <w:br/>
        <w:t>Αναμένεται να διαρκέσει</w:t>
      </w:r>
      <w:r w:rsidR="00AC6420" w:rsidRPr="00AC6420">
        <w:rPr>
          <w:color w:val="FF0000"/>
        </w:rPr>
        <w:t>()</w:t>
      </w:r>
      <w:r w:rsidR="00AC6420">
        <w:rPr>
          <w:color w:val="FF0000"/>
        </w:rPr>
        <w:t xml:space="preserve">. </w:t>
      </w:r>
      <w:r w:rsidR="00AC6420" w:rsidRPr="00AC6420">
        <w:t>Στην διάρκεια αυτή οι υπόλοιποι μαθητές θα</w:t>
      </w:r>
      <w:r w:rsidR="00AC6420" w:rsidRPr="00AC6420">
        <w:rPr>
          <w:color w:val="FF0000"/>
        </w:rPr>
        <w:t>()</w:t>
      </w:r>
    </w:p>
    <w:p w:rsidR="003B4473" w:rsidRDefault="003B4473" w:rsidP="003B4473">
      <w:r>
        <w:t>Πριν την χρήση της εφαρμογής  θα γίνει η παρακάτω εισαγωγή στους μαθητές:</w:t>
      </w:r>
    </w:p>
    <w:p w:rsidR="003B4473" w:rsidRDefault="003B4473" w:rsidP="003B4473">
      <w:r>
        <w:t>«Πρόκειται να χρησιμοποιήσετε μια διαδραστική εφαρμογή  βασισμένη σε μέρος μαθήματος παρμένο από το βιβλίο της γεωγραφίας. Αποτελείται από δυο μέρη. Πρώτα θα εξερευνήσετε  κάποιες πληροφορίες με τις οποίες θα απαντήσετε τις δραστηριότητες που θα σας παρουσιαστούν στο δεύτερο μέρος της εφαρμογής. Τα στοιχεία που θα σας ζητηθούν στην δεύτερη δραστηριότητα θα καταγράψετε στα χαρτιά που θα σας μοιραστούν. Για οποιαδήποτε διευκρίνιση μπορείτε να με ρωτήσετε.»</w:t>
      </w:r>
    </w:p>
    <w:p w:rsidR="003B4473" w:rsidRDefault="003B4473" w:rsidP="003B4473">
      <w:r>
        <w:t>Τα χαρτιά στα οποία καλούνται οι μαθητές να καταγράψουν τις απαντήσεις έχουν την εξής μορφή:</w:t>
      </w:r>
    </w:p>
    <w:p w:rsidR="003B4473" w:rsidRDefault="003B4473" w:rsidP="003B4473">
      <w:r>
        <w:rPr>
          <w:noProof/>
        </w:rPr>
        <w:lastRenderedPageBreak/>
        <w:drawing>
          <wp:inline distT="0" distB="0" distL="0" distR="0">
            <wp:extent cx="2638425" cy="3543028"/>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33771" t="17685" r="34626" b="6752"/>
                    <a:stretch>
                      <a:fillRect/>
                    </a:stretch>
                  </pic:blipFill>
                  <pic:spPr bwMode="auto">
                    <a:xfrm>
                      <a:off x="0" y="0"/>
                      <a:ext cx="2638425" cy="3543028"/>
                    </a:xfrm>
                    <a:prstGeom prst="rect">
                      <a:avLst/>
                    </a:prstGeom>
                    <a:noFill/>
                    <a:ln w="9525">
                      <a:noFill/>
                      <a:miter lim="800000"/>
                      <a:headEnd/>
                      <a:tailEnd/>
                    </a:ln>
                  </pic:spPr>
                </pic:pic>
              </a:graphicData>
            </a:graphic>
          </wp:inline>
        </w:drawing>
      </w:r>
    </w:p>
    <w:p w:rsidR="001E244A" w:rsidRDefault="001E244A" w:rsidP="001E244A">
      <w:r>
        <w:t xml:space="preserve">Κατά την παρακολούθηση του έργου θα καταγραφούν παρατηρήσεις που θα βοηθήσουν στην δημιουργία συμπερασμάτων. </w:t>
      </w:r>
    </w:p>
    <w:tbl>
      <w:tblPr>
        <w:tblStyle w:val="TableGrid"/>
        <w:tblW w:w="9606" w:type="dxa"/>
        <w:tblLayout w:type="fixed"/>
        <w:tblLook w:val="04A0"/>
      </w:tblPr>
      <w:tblGrid>
        <w:gridCol w:w="2065"/>
        <w:gridCol w:w="2579"/>
        <w:gridCol w:w="2281"/>
        <w:gridCol w:w="2681"/>
      </w:tblGrid>
      <w:tr w:rsidR="00AC6420" w:rsidTr="00A07A42">
        <w:tc>
          <w:tcPr>
            <w:tcW w:w="2065" w:type="dxa"/>
          </w:tcPr>
          <w:p w:rsidR="00AC6420" w:rsidRPr="0093553B" w:rsidRDefault="00AC6420" w:rsidP="00A07A42">
            <w:r>
              <w:t>ΣΤΟΧΟΣ</w:t>
            </w:r>
          </w:p>
        </w:tc>
        <w:tc>
          <w:tcPr>
            <w:tcW w:w="2579" w:type="dxa"/>
          </w:tcPr>
          <w:p w:rsidR="00AC6420" w:rsidRDefault="00AC6420" w:rsidP="00A07A42">
            <w:r>
              <w:t>ΕΡΩΤΗΣΗ</w:t>
            </w:r>
          </w:p>
        </w:tc>
        <w:tc>
          <w:tcPr>
            <w:tcW w:w="2281" w:type="dxa"/>
          </w:tcPr>
          <w:p w:rsidR="00AC6420" w:rsidRDefault="00AC6420" w:rsidP="00A07A42">
            <w:r>
              <w:t>ΠΑΡΑΤΗΡΗΣΕΙΣ</w:t>
            </w:r>
          </w:p>
        </w:tc>
        <w:tc>
          <w:tcPr>
            <w:tcW w:w="2681" w:type="dxa"/>
          </w:tcPr>
          <w:p w:rsidR="00AC6420" w:rsidRDefault="00AC6420" w:rsidP="00A07A42">
            <w:r>
              <w:t>ΠΟΣΟΣΤΟ</w:t>
            </w:r>
          </w:p>
        </w:tc>
      </w:tr>
      <w:tr w:rsidR="00AC6420" w:rsidTr="00A07A42">
        <w:trPr>
          <w:trHeight w:val="1627"/>
        </w:trPr>
        <w:tc>
          <w:tcPr>
            <w:tcW w:w="2065" w:type="dxa"/>
          </w:tcPr>
          <w:p w:rsidR="00AC6420" w:rsidRDefault="00AC6420" w:rsidP="00A07A42">
            <w:r w:rsidRPr="00F57994">
              <w:t>1.</w:t>
            </w:r>
            <w:r>
              <w:t>«Ελαχιστοποίηση λαθών»</w:t>
            </w:r>
          </w:p>
        </w:tc>
        <w:tc>
          <w:tcPr>
            <w:tcW w:w="2579" w:type="dxa"/>
          </w:tcPr>
          <w:p w:rsidR="00AC6420" w:rsidRDefault="00AC6420" w:rsidP="00A07A42">
            <w:r w:rsidRPr="00F57994">
              <w:t>1.</w:t>
            </w:r>
            <w:r>
              <w:t>«Πόσα και ποια λάθη εντοπίστηκαν κατά την χρήση»</w:t>
            </w:r>
          </w:p>
        </w:tc>
        <w:tc>
          <w:tcPr>
            <w:tcW w:w="2281" w:type="dxa"/>
          </w:tcPr>
          <w:p w:rsidR="00AC6420" w:rsidRDefault="00AC6420" w:rsidP="00A07A42">
            <w:r>
              <w:t>Ομάδα 1</w:t>
            </w:r>
          </w:p>
          <w:p w:rsidR="00AC6420" w:rsidRDefault="00AC6420" w:rsidP="00A07A42"/>
          <w:p w:rsidR="00AC6420" w:rsidRDefault="00AC6420" w:rsidP="00A07A42"/>
          <w:p w:rsidR="00AC6420" w:rsidRDefault="00AC6420" w:rsidP="00A07A42"/>
          <w:p w:rsidR="00AC6420" w:rsidRDefault="00AC6420" w:rsidP="00A07A42"/>
          <w:p w:rsidR="00AC6420" w:rsidRDefault="00AC6420" w:rsidP="00A07A42">
            <w:r>
              <w:t>Ομάδα2</w:t>
            </w:r>
          </w:p>
          <w:p w:rsidR="00AC6420" w:rsidRDefault="00AC6420" w:rsidP="00A07A42"/>
          <w:p w:rsidR="00AC6420" w:rsidRDefault="00AC6420" w:rsidP="00A07A42"/>
          <w:p w:rsidR="00AC6420" w:rsidRDefault="00AC6420" w:rsidP="00A07A42"/>
          <w:p w:rsidR="00AC6420" w:rsidRDefault="00AC6420" w:rsidP="00A07A42"/>
          <w:p w:rsidR="00AC6420" w:rsidRDefault="00AC6420" w:rsidP="00A07A42">
            <w:r>
              <w:t>Ομάδα3</w:t>
            </w:r>
          </w:p>
          <w:p w:rsidR="00AC6420" w:rsidRDefault="00AC6420" w:rsidP="00A07A42"/>
          <w:p w:rsidR="00AC6420" w:rsidRDefault="00AC6420" w:rsidP="00A07A42"/>
          <w:p w:rsidR="00AC6420" w:rsidRDefault="00AC6420" w:rsidP="00A07A42"/>
          <w:p w:rsidR="00AC6420" w:rsidRDefault="00AC6420" w:rsidP="00A07A42"/>
          <w:p w:rsidR="00AC6420" w:rsidRDefault="00AC6420" w:rsidP="00A07A42">
            <w:r>
              <w:t>Ομάδα4</w:t>
            </w:r>
          </w:p>
          <w:p w:rsidR="00AC6420" w:rsidRDefault="00AC6420" w:rsidP="00A07A42"/>
          <w:p w:rsidR="00AC6420" w:rsidRDefault="00AC6420" w:rsidP="00A07A42"/>
          <w:p w:rsidR="00AC6420" w:rsidRDefault="00AC6420" w:rsidP="00A07A42"/>
          <w:p w:rsidR="00AC6420" w:rsidRDefault="00AC6420" w:rsidP="00A07A42"/>
        </w:tc>
        <w:tc>
          <w:tcPr>
            <w:tcW w:w="2681" w:type="dxa"/>
          </w:tcPr>
          <w:p w:rsidR="00AC6420" w:rsidRDefault="00AC6420" w:rsidP="00A07A42"/>
        </w:tc>
      </w:tr>
      <w:tr w:rsidR="00AC6420" w:rsidTr="00A07A42">
        <w:trPr>
          <w:trHeight w:val="1904"/>
        </w:trPr>
        <w:tc>
          <w:tcPr>
            <w:tcW w:w="2065" w:type="dxa"/>
          </w:tcPr>
          <w:p w:rsidR="00AC6420" w:rsidRDefault="00AC6420" w:rsidP="00A07A42">
            <w:r w:rsidRPr="00F57994">
              <w:lastRenderedPageBreak/>
              <w:t>2.</w:t>
            </w:r>
            <w:r>
              <w:t>«Συνεργασία μεταξύ μαθητών»</w:t>
            </w:r>
          </w:p>
        </w:tc>
        <w:tc>
          <w:tcPr>
            <w:tcW w:w="2579" w:type="dxa"/>
          </w:tcPr>
          <w:p w:rsidR="00AC6420" w:rsidRDefault="00AC6420" w:rsidP="00A07A42">
            <w:r>
              <w:t>2.  «Κατά πόσο ήταν επιτυχημένη η συνεργασία  μεταξύ των μαθητών;»</w:t>
            </w:r>
          </w:p>
        </w:tc>
        <w:tc>
          <w:tcPr>
            <w:tcW w:w="2281" w:type="dxa"/>
          </w:tcPr>
          <w:p w:rsidR="00AC6420" w:rsidRDefault="00AC6420" w:rsidP="00A07A42">
            <w:r>
              <w:t>Ομάδα 1</w:t>
            </w:r>
          </w:p>
          <w:p w:rsidR="00AC6420" w:rsidRDefault="00AC6420" w:rsidP="00A07A42"/>
          <w:p w:rsidR="00AC6420" w:rsidRDefault="00AC6420" w:rsidP="00A07A42"/>
          <w:p w:rsidR="00AC6420" w:rsidRDefault="00AC6420" w:rsidP="00A07A42"/>
          <w:p w:rsidR="00AC6420" w:rsidRDefault="00AC6420" w:rsidP="00A07A42"/>
          <w:p w:rsidR="00AC6420" w:rsidRDefault="00AC6420" w:rsidP="00A07A42">
            <w:r>
              <w:t>Ομάδα2</w:t>
            </w:r>
          </w:p>
          <w:p w:rsidR="00AC6420" w:rsidRDefault="00AC6420" w:rsidP="00A07A42"/>
          <w:p w:rsidR="00AC6420" w:rsidRDefault="00AC6420" w:rsidP="00A07A42"/>
          <w:p w:rsidR="00AC6420" w:rsidRDefault="00AC6420" w:rsidP="00A07A42"/>
          <w:p w:rsidR="00AC6420" w:rsidRDefault="00AC6420" w:rsidP="00A07A42">
            <w:r>
              <w:t>Ομάδα3</w:t>
            </w:r>
          </w:p>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tc>
        <w:tc>
          <w:tcPr>
            <w:tcW w:w="2681" w:type="dxa"/>
          </w:tcPr>
          <w:p w:rsidR="00AC6420" w:rsidRDefault="00AC6420" w:rsidP="00A07A42"/>
        </w:tc>
      </w:tr>
      <w:tr w:rsidR="00AC6420" w:rsidTr="00A07A42">
        <w:tc>
          <w:tcPr>
            <w:tcW w:w="2065" w:type="dxa"/>
          </w:tcPr>
          <w:p w:rsidR="00AC6420" w:rsidRDefault="00AC6420" w:rsidP="00A07A42">
            <w:r>
              <w:t>3.« Ευχάριστη στη χρήση»</w:t>
            </w:r>
          </w:p>
          <w:p w:rsidR="00AC6420" w:rsidRDefault="00AC6420" w:rsidP="00A07A42"/>
        </w:tc>
        <w:tc>
          <w:tcPr>
            <w:tcW w:w="2579" w:type="dxa"/>
          </w:tcPr>
          <w:p w:rsidR="00AC6420" w:rsidRDefault="00AC6420" w:rsidP="00A07A42">
            <w:r>
              <w:t xml:space="preserve">3. «Φάνηκε να διασκεδάζουν την χρήση της εφαρμογής οι μαθητές;» </w:t>
            </w:r>
          </w:p>
        </w:tc>
        <w:tc>
          <w:tcPr>
            <w:tcW w:w="2281" w:type="dxa"/>
          </w:tcPr>
          <w:p w:rsidR="00AC6420" w:rsidRDefault="00AC6420" w:rsidP="00A07A42">
            <w:r>
              <w:t>Ομάδα 1</w:t>
            </w:r>
          </w:p>
          <w:p w:rsidR="00AC6420" w:rsidRDefault="00AC6420" w:rsidP="00A07A42"/>
          <w:p w:rsidR="00AC6420" w:rsidRDefault="00AC6420" w:rsidP="00A07A42"/>
          <w:p w:rsidR="00AC6420" w:rsidRDefault="00AC6420" w:rsidP="00A07A42"/>
          <w:p w:rsidR="00AC6420" w:rsidRDefault="00AC6420" w:rsidP="00A07A42"/>
          <w:p w:rsidR="00AC6420" w:rsidRDefault="00AC6420" w:rsidP="00A07A42">
            <w:r>
              <w:t>Ομάδα2</w:t>
            </w:r>
          </w:p>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r>
              <w:t>Ομάδα3</w:t>
            </w:r>
          </w:p>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r>
              <w:t>Ομάδα4</w:t>
            </w:r>
          </w:p>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tc>
        <w:tc>
          <w:tcPr>
            <w:tcW w:w="2681" w:type="dxa"/>
          </w:tcPr>
          <w:p w:rsidR="00AC6420" w:rsidRDefault="00AC6420" w:rsidP="00A07A42"/>
        </w:tc>
      </w:tr>
      <w:tr w:rsidR="00AC6420" w:rsidTr="00A07A42">
        <w:trPr>
          <w:trHeight w:val="2625"/>
        </w:trPr>
        <w:tc>
          <w:tcPr>
            <w:tcW w:w="2065" w:type="dxa"/>
          </w:tcPr>
          <w:p w:rsidR="00AC6420" w:rsidRDefault="00AC6420" w:rsidP="00A07A42">
            <w:r>
              <w:lastRenderedPageBreak/>
              <w:t>5. Επιπλέον παρατηρήσεις</w:t>
            </w:r>
          </w:p>
        </w:tc>
        <w:tc>
          <w:tcPr>
            <w:tcW w:w="2579" w:type="dxa"/>
          </w:tcPr>
          <w:p w:rsidR="00AC6420" w:rsidRDefault="00AC6420" w:rsidP="00A07A42"/>
        </w:tc>
        <w:tc>
          <w:tcPr>
            <w:tcW w:w="2281" w:type="dxa"/>
          </w:tcPr>
          <w:p w:rsidR="00AC6420" w:rsidRDefault="00AC6420" w:rsidP="00A07A42">
            <w:r>
              <w:t>Ομάδα 1</w:t>
            </w:r>
          </w:p>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r>
              <w:t>Ομάδα2</w:t>
            </w:r>
          </w:p>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r>
              <w:t>Ομάδα3</w:t>
            </w:r>
          </w:p>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r>
              <w:t>Ομάδα4</w:t>
            </w:r>
          </w:p>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p w:rsidR="00AC6420" w:rsidRDefault="00AC6420" w:rsidP="00A07A42"/>
        </w:tc>
        <w:tc>
          <w:tcPr>
            <w:tcW w:w="2681" w:type="dxa"/>
          </w:tcPr>
          <w:p w:rsidR="00AC6420" w:rsidRDefault="00AC6420" w:rsidP="00A07A42"/>
        </w:tc>
      </w:tr>
    </w:tbl>
    <w:p w:rsidR="00AC6420" w:rsidRDefault="00AC6420" w:rsidP="001E244A"/>
    <w:p w:rsidR="00AC6420" w:rsidRDefault="00AC6420" w:rsidP="00AC6420">
      <w:r>
        <w:t>Στο τέλος της διαδικασίας θα ρωτηθούν οι μαθητές για την άποψή τους σχετικά με τον διαφορετικό αυτό τρόπο διδασκαλίας.</w:t>
      </w:r>
    </w:p>
    <w:p w:rsidR="00AC6420" w:rsidRDefault="00AC6420" w:rsidP="00AC6420">
      <w:r>
        <w:t>-Πως τους φάνηκε</w:t>
      </w:r>
    </w:p>
    <w:p w:rsidR="00AC6420" w:rsidRDefault="00AC6420" w:rsidP="00AC6420">
      <w:r>
        <w:t>-Τι τους άρεσε</w:t>
      </w:r>
    </w:p>
    <w:p w:rsidR="00AC6420" w:rsidRDefault="00AC6420" w:rsidP="00AC6420">
      <w:r>
        <w:t>-Τι δεν τους άρεσε</w:t>
      </w:r>
    </w:p>
    <w:p w:rsidR="00AC6420" w:rsidRDefault="00AC6420" w:rsidP="00AC6420">
      <w:r>
        <w:t>-Τι τους δυσκόλεψε</w:t>
      </w:r>
    </w:p>
    <w:p w:rsidR="00AC6420" w:rsidRPr="00AC6420" w:rsidRDefault="00AC6420" w:rsidP="00AC6420">
      <w:pPr>
        <w:rPr>
          <w:b/>
        </w:rPr>
      </w:pPr>
      <w:r w:rsidRPr="00AC6420">
        <w:rPr>
          <w:b/>
        </w:rPr>
        <w:t>Αποτελέσματα</w:t>
      </w:r>
    </w:p>
    <w:p w:rsidR="00FD49B6" w:rsidRPr="009675CB" w:rsidRDefault="009675CB">
      <w:pPr>
        <w:rPr>
          <w:b/>
        </w:rPr>
      </w:pPr>
      <w:r w:rsidRPr="009675CB">
        <w:rPr>
          <w:b/>
        </w:rPr>
        <w:t>Συμπεράσματα</w:t>
      </w:r>
    </w:p>
    <w:sectPr w:rsidR="00FD49B6" w:rsidRPr="009675CB" w:rsidSect="00F904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A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682D"/>
    <w:rsid w:val="00083945"/>
    <w:rsid w:val="00084683"/>
    <w:rsid w:val="00095A03"/>
    <w:rsid w:val="000F1A05"/>
    <w:rsid w:val="00106A6B"/>
    <w:rsid w:val="00173400"/>
    <w:rsid w:val="001E244A"/>
    <w:rsid w:val="002464BA"/>
    <w:rsid w:val="00324E47"/>
    <w:rsid w:val="00336CBE"/>
    <w:rsid w:val="003B133C"/>
    <w:rsid w:val="003B4473"/>
    <w:rsid w:val="00400E17"/>
    <w:rsid w:val="00436EA5"/>
    <w:rsid w:val="00460D43"/>
    <w:rsid w:val="0047596C"/>
    <w:rsid w:val="00582B72"/>
    <w:rsid w:val="0058621A"/>
    <w:rsid w:val="005B1F06"/>
    <w:rsid w:val="006039FF"/>
    <w:rsid w:val="0065682D"/>
    <w:rsid w:val="00784FC9"/>
    <w:rsid w:val="007D4197"/>
    <w:rsid w:val="007E0805"/>
    <w:rsid w:val="008B552A"/>
    <w:rsid w:val="009675CB"/>
    <w:rsid w:val="009F649F"/>
    <w:rsid w:val="00A32CDE"/>
    <w:rsid w:val="00A6747D"/>
    <w:rsid w:val="00AC6420"/>
    <w:rsid w:val="00BF1BC8"/>
    <w:rsid w:val="00C95043"/>
    <w:rsid w:val="00DE1F8D"/>
    <w:rsid w:val="00E2043F"/>
    <w:rsid w:val="00E32E9D"/>
    <w:rsid w:val="00EA79D6"/>
    <w:rsid w:val="00ED0199"/>
    <w:rsid w:val="00EF293C"/>
    <w:rsid w:val="00F9046B"/>
    <w:rsid w:val="00FD49B6"/>
    <w:rsid w:val="00FF082D"/>
    <w:rsid w:val="00FF23BC"/>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4BA"/>
    <w:rPr>
      <w:rFonts w:ascii="Tahoma" w:hAnsi="Tahoma" w:cs="Tahoma"/>
      <w:sz w:val="16"/>
      <w:szCs w:val="16"/>
    </w:rPr>
  </w:style>
  <w:style w:type="table" w:styleId="TableGrid">
    <w:name w:val="Table Grid"/>
    <w:basedOn w:val="TableNormal"/>
    <w:uiPriority w:val="59"/>
    <w:rsid w:val="003B4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EAAA-B2D9-44FE-BA8D-1C5C272B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615</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Koko</cp:lastModifiedBy>
  <cp:revision>7</cp:revision>
  <dcterms:created xsi:type="dcterms:W3CDTF">2010-06-01T15:40:00Z</dcterms:created>
  <dcterms:modified xsi:type="dcterms:W3CDTF">2010-06-01T17:49:00Z</dcterms:modified>
</cp:coreProperties>
</file>